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B9" w:rsidRDefault="001926B9" w:rsidP="001926B9">
      <w:pPr>
        <w:jc w:val="right"/>
        <w:rPr>
          <w:rFonts w:ascii="Times New Roman" w:hAnsi="Times New Roman"/>
          <w:lang w:val="pl-PL"/>
        </w:rPr>
      </w:pPr>
      <w:r w:rsidRPr="00C454E6">
        <w:rPr>
          <w:rFonts w:ascii="Times New Roman" w:hAnsi="Times New Roman"/>
          <w:lang w:val="pl-PL"/>
        </w:rPr>
        <w:t xml:space="preserve">Wrocław, </w:t>
      </w:r>
      <w:r w:rsidR="00A73D83">
        <w:rPr>
          <w:rFonts w:ascii="Times New Roman" w:hAnsi="Times New Roman"/>
          <w:lang w:val="pl-PL"/>
        </w:rPr>
        <w:t>03.11.2017</w:t>
      </w:r>
    </w:p>
    <w:p w:rsidR="00A73D83" w:rsidRPr="00C454E6" w:rsidRDefault="00A73D83" w:rsidP="001926B9">
      <w:pPr>
        <w:jc w:val="right"/>
        <w:rPr>
          <w:rFonts w:ascii="Times New Roman" w:hAnsi="Times New Roman"/>
          <w:lang w:val="pl-PL"/>
        </w:rPr>
      </w:pPr>
    </w:p>
    <w:p w:rsidR="00A73D83" w:rsidRPr="00A73D83" w:rsidRDefault="00A73D83" w:rsidP="00A73D83">
      <w:pPr>
        <w:rPr>
          <w:rFonts w:ascii="Times New Roman" w:eastAsia="Times New Roman" w:hAnsi="Times New Roman"/>
          <w:lang w:val="pl-PL" w:eastAsia="pl-PL" w:bidi="ar-SA"/>
        </w:rPr>
      </w:pPr>
      <w:r w:rsidRPr="00A73D83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pl-PL" w:eastAsia="pl-PL" w:bidi="ar-SA"/>
        </w:rPr>
        <w:t xml:space="preserve">Wsparcie sportowców indywidualnych - zasady rozpatrywania wniosków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pl-PL" w:eastAsia="pl-PL" w:bidi="ar-SA"/>
        </w:rPr>
        <w:t>na rok 2018</w:t>
      </w:r>
    </w:p>
    <w:p w:rsidR="00A73D83" w:rsidRPr="00A73D83" w:rsidRDefault="00A73D83" w:rsidP="00A73D83">
      <w:pPr>
        <w:spacing w:after="240"/>
        <w:rPr>
          <w:rFonts w:ascii="Times New Roman" w:eastAsia="Times New Roman" w:hAnsi="Times New Roman"/>
          <w:lang w:val="pl-PL" w:eastAsia="pl-PL" w:bidi="ar-SA"/>
        </w:rPr>
      </w:pPr>
    </w:p>
    <w:p w:rsidR="00A73D83" w:rsidRPr="00A73D83" w:rsidRDefault="00A73D83" w:rsidP="00A73D83">
      <w:pPr>
        <w:numPr>
          <w:ilvl w:val="0"/>
          <w:numId w:val="7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</w:pPr>
      <w:r w:rsidRPr="00A73D83"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  <w:t>Do dnia 11.11.2017 sportowcy pragnący uzyskać dofinansowanie ich zawodów, skł</w:t>
      </w:r>
      <w:r w:rsidRPr="00A73D83"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  <w:t>a</w:t>
      </w:r>
      <w:r w:rsidRPr="00A73D83"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  <w:t xml:space="preserve">dają do Klubu stosowny wniosek, który zawierać będzie: </w:t>
      </w:r>
    </w:p>
    <w:p w:rsidR="00A73D83" w:rsidRPr="00A73D83" w:rsidRDefault="00A73D83" w:rsidP="00A73D83">
      <w:pPr>
        <w:numPr>
          <w:ilvl w:val="0"/>
          <w:numId w:val="8"/>
        </w:numPr>
        <w:ind w:left="147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</w:pPr>
      <w:r w:rsidRPr="00A73D83"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  <w:t>wszystkie dane i informacje identyfikujące studenta oraz umożliwiające n</w:t>
      </w:r>
      <w:r w:rsidRPr="00A73D83"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  <w:t>a</w:t>
      </w:r>
      <w:r w:rsidRPr="00A73D83"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  <w:t xml:space="preserve">wiązanie z nim kontaktu, </w:t>
      </w:r>
    </w:p>
    <w:p w:rsidR="00A73D83" w:rsidRPr="00A73D83" w:rsidRDefault="00A73D83" w:rsidP="00A73D83">
      <w:pPr>
        <w:numPr>
          <w:ilvl w:val="0"/>
          <w:numId w:val="8"/>
        </w:numPr>
        <w:ind w:left="147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</w:pPr>
      <w:r w:rsidRPr="00A73D83"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  <w:t xml:space="preserve">nazwę i przypuszczalny termin zawodów, w których student chce wziąć udział (dotyczy wszystkich zawodów odbywających się w roku 2018), </w:t>
      </w:r>
    </w:p>
    <w:p w:rsidR="00A73D83" w:rsidRPr="00A73D83" w:rsidRDefault="00A73D83" w:rsidP="00A73D83">
      <w:pPr>
        <w:numPr>
          <w:ilvl w:val="0"/>
          <w:numId w:val="8"/>
        </w:numPr>
        <w:ind w:left="147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</w:pPr>
      <w:r w:rsidRPr="00A73D83"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  <w:t>zakres wsparcia oraz jego przewidywany koszt (na podstawie preliminarzy aktualnych lub z poprzednich</w:t>
      </w:r>
      <w:r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  <w:t xml:space="preserve"> lat, jeśli aktualne są niedostę</w:t>
      </w:r>
      <w:r w:rsidRPr="00A73D83"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  <w:t xml:space="preserve">pne), </w:t>
      </w:r>
    </w:p>
    <w:p w:rsidR="00A73D83" w:rsidRPr="00A73D83" w:rsidRDefault="00A73D83" w:rsidP="00A73D83">
      <w:pPr>
        <w:numPr>
          <w:ilvl w:val="0"/>
          <w:numId w:val="8"/>
        </w:numPr>
        <w:ind w:left="147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</w:pPr>
      <w:r w:rsidRPr="00A73D83"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  <w:t>dotychczasowe osiągnięcia w swojej dyscyplinie (z trzech ostatnich lat)</w:t>
      </w:r>
    </w:p>
    <w:p w:rsidR="00A73D83" w:rsidRPr="00A73D83" w:rsidRDefault="00A73D83" w:rsidP="00A73D83">
      <w:pPr>
        <w:numPr>
          <w:ilvl w:val="0"/>
          <w:numId w:val="8"/>
        </w:numPr>
        <w:ind w:left="147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</w:pPr>
      <w:r w:rsidRPr="00A73D83"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  <w:t>zobowiązanie się studenta do godnego reprezentowania Uczelni oraz do ro</w:t>
      </w:r>
      <w:r w:rsidRPr="00A73D83"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  <w:t>z</w:t>
      </w:r>
      <w:r w:rsidRPr="00A73D83"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  <w:t>liczenia całego udzielonego mu dofinansowania według zasad przekazanych przez Klub</w:t>
      </w:r>
    </w:p>
    <w:p w:rsidR="00A73D83" w:rsidRPr="00A73D83" w:rsidRDefault="00A73D83" w:rsidP="00A73D83">
      <w:pPr>
        <w:numPr>
          <w:ilvl w:val="0"/>
          <w:numId w:val="9"/>
        </w:numPr>
        <w:ind w:left="709" w:hanging="283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</w:pPr>
      <w:r w:rsidRPr="00A73D83"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  <w:t>Wnioski kandydatów rozpatruje i opiniuje (w formie pisemnej) Klub Sportowy Uniwe</w:t>
      </w:r>
      <w:r w:rsidRPr="00A73D83"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  <w:t>r</w:t>
      </w:r>
      <w:r w:rsidRPr="00A73D83"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  <w:t>sytetu Medycznego we Wrocławiu, podczas zwołanego specjalnie w tym celu posi</w:t>
      </w:r>
      <w:r w:rsidRPr="00A73D83"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  <w:t>e</w:t>
      </w:r>
      <w:r w:rsidRPr="00A73D83"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  <w:t xml:space="preserve">dzenia Zarządu Klubu. </w:t>
      </w:r>
    </w:p>
    <w:p w:rsidR="00A73D83" w:rsidRPr="00A73D83" w:rsidRDefault="00A73D83" w:rsidP="00A73D83">
      <w:pPr>
        <w:numPr>
          <w:ilvl w:val="0"/>
          <w:numId w:val="10"/>
        </w:numPr>
        <w:ind w:left="709" w:hanging="283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</w:pPr>
      <w:r w:rsidRPr="00A73D83"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  <w:t xml:space="preserve">Po zaopiniowaniu wniosków przez Klub - wnioski kandydatów wraz z opiniami są przedstawiane Kierownikowi </w:t>
      </w:r>
      <w:proofErr w:type="spellStart"/>
      <w:r w:rsidRPr="00A73D83"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  <w:t>SWFiS</w:t>
      </w:r>
      <w:proofErr w:type="spellEnd"/>
      <w:r w:rsidRPr="00A73D83"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  <w:t xml:space="preserve">, dr Aureliuszowi </w:t>
      </w:r>
      <w:proofErr w:type="spellStart"/>
      <w:r w:rsidRPr="00A73D83"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  <w:t>Kosendiakowi</w:t>
      </w:r>
      <w:proofErr w:type="spellEnd"/>
      <w:r w:rsidRPr="00A73D83"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  <w:t>.</w:t>
      </w:r>
    </w:p>
    <w:p w:rsidR="00A73D83" w:rsidRPr="00A73D83" w:rsidRDefault="00A73D83" w:rsidP="00A73D83">
      <w:pPr>
        <w:numPr>
          <w:ilvl w:val="0"/>
          <w:numId w:val="11"/>
        </w:numPr>
        <w:ind w:left="709" w:hanging="283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</w:pPr>
      <w:r w:rsidRPr="00A73D83"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  <w:t>Niezwłocznie po aprobacie opinii, lub po naniesieniu istotnych zmian, kandydaci są informowani o wyniku postępowania (nie później niż do dnia 13.11.2017).</w:t>
      </w:r>
    </w:p>
    <w:p w:rsidR="00A73D83" w:rsidRPr="00A73D83" w:rsidRDefault="00A73D83" w:rsidP="00A73D83">
      <w:pPr>
        <w:numPr>
          <w:ilvl w:val="0"/>
          <w:numId w:val="12"/>
        </w:numPr>
        <w:ind w:left="709" w:hanging="283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</w:pPr>
      <w:r w:rsidRPr="00A73D83"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  <w:t xml:space="preserve">W przypadku odwołania się od decyzji, jest możliwe ponowne rozpatrzenie wniosku kandydata na spotkaniu trójstronnym - przedstawiciel KSUM, dr Aureliusz </w:t>
      </w:r>
      <w:proofErr w:type="spellStart"/>
      <w:r w:rsidRPr="00A73D83"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  <w:t>Kosendiak</w:t>
      </w:r>
      <w:proofErr w:type="spellEnd"/>
      <w:r w:rsidRPr="00A73D83"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  <w:t>, Prorektor ds. Dydaktyki prof. dr hab. Piotr Dzięgiel.</w:t>
      </w:r>
    </w:p>
    <w:p w:rsidR="00A73D83" w:rsidRPr="00A73D83" w:rsidRDefault="00A73D83" w:rsidP="00A73D83">
      <w:pPr>
        <w:numPr>
          <w:ilvl w:val="0"/>
          <w:numId w:val="13"/>
        </w:numPr>
        <w:ind w:left="709" w:hanging="283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</w:pPr>
      <w:r w:rsidRPr="00A73D83"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  <w:t>Klub ustala maksymalną kwotę dofinansowania na jednego studenta na rok kalend</w:t>
      </w:r>
      <w:r w:rsidRPr="00A73D83"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  <w:t>a</w:t>
      </w:r>
      <w:r w:rsidRPr="00A73D83"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  <w:t>rzowy - w wysokości 1000zł.</w:t>
      </w:r>
    </w:p>
    <w:p w:rsidR="00A73D83" w:rsidRPr="00A73D83" w:rsidRDefault="00A73D83" w:rsidP="00A73D83">
      <w:pPr>
        <w:numPr>
          <w:ilvl w:val="0"/>
          <w:numId w:val="14"/>
        </w:numPr>
        <w:ind w:left="709" w:hanging="283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</w:pPr>
      <w:r w:rsidRPr="00A73D83"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  <w:t>Ostateczna kwota wsparcia zostanie przedstawiona po otrzymaniu przez Klub śro</w:t>
      </w:r>
      <w:r w:rsidRPr="00A73D83"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  <w:t>d</w:t>
      </w:r>
      <w:r w:rsidRPr="00A73D83"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  <w:t>ków do rozdysponowania na ten cel na rok 2018</w:t>
      </w:r>
    </w:p>
    <w:p w:rsidR="00A73D83" w:rsidRPr="00A73D83" w:rsidRDefault="00A73D83" w:rsidP="00A73D83">
      <w:pPr>
        <w:numPr>
          <w:ilvl w:val="0"/>
          <w:numId w:val="15"/>
        </w:numPr>
        <w:ind w:left="709" w:hanging="283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</w:pPr>
      <w:r w:rsidRPr="00A73D83"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  <w:t>Jedyną formą uzyskania przez studenta dofinansowania jest poprzez oficjalny wni</w:t>
      </w:r>
      <w:r w:rsidRPr="00A73D83"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  <w:t>o</w:t>
      </w:r>
      <w:r w:rsidRPr="00A73D83"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  <w:t>sek skierowany do Klubu - aby uniknąć podwójnego, niesprawiedliwego wsparcia studentów.</w:t>
      </w:r>
    </w:p>
    <w:p w:rsidR="00A73D83" w:rsidRPr="00A73D83" w:rsidRDefault="00A73D83" w:rsidP="00A73D83">
      <w:pPr>
        <w:numPr>
          <w:ilvl w:val="0"/>
          <w:numId w:val="16"/>
        </w:numPr>
        <w:ind w:left="709" w:hanging="283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</w:pPr>
      <w:r w:rsidRPr="00A73D83"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  <w:t>Powyższe zasady Klub przedstawi w formie Regulaminu Wsparcia Indywidualnego wyznaczonemu prawniko</w:t>
      </w:r>
      <w:r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  <w:t>wi Uczelni, tak aby od roku 2019</w:t>
      </w:r>
      <w:r w:rsidRPr="00A73D83"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  <w:t xml:space="preserve"> stosowny dokument reg</w:t>
      </w:r>
      <w:r w:rsidRPr="00A73D83"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  <w:t>u</w:t>
      </w:r>
      <w:r w:rsidRPr="00A73D83">
        <w:rPr>
          <w:rFonts w:ascii="Arial" w:eastAsia="Times New Roman" w:hAnsi="Arial" w:cs="Arial"/>
          <w:color w:val="000000"/>
          <w:sz w:val="22"/>
          <w:szCs w:val="22"/>
          <w:lang w:val="pl-PL" w:eastAsia="pl-PL" w:bidi="ar-SA"/>
        </w:rPr>
        <w:t>lował wszystkie kwestie związane z dofinansowywaniem studentów.</w:t>
      </w:r>
    </w:p>
    <w:p w:rsidR="009D707C" w:rsidRPr="009D707C" w:rsidRDefault="009D707C" w:rsidP="009D707C">
      <w:pPr>
        <w:ind w:left="709"/>
        <w:rPr>
          <w:rFonts w:ascii="Times New Roman" w:hAnsi="Times New Roman"/>
        </w:rPr>
      </w:pPr>
    </w:p>
    <w:sectPr w:rsidR="009D707C" w:rsidRPr="009D707C" w:rsidSect="00D35E3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D7B" w:rsidRDefault="00D04D7B" w:rsidP="00D24ED3">
      <w:r>
        <w:separator/>
      </w:r>
    </w:p>
  </w:endnote>
  <w:endnote w:type="continuationSeparator" w:id="0">
    <w:p w:rsidR="00D04D7B" w:rsidRDefault="00D04D7B" w:rsidP="00D24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5471846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0"/>
            <w:szCs w:val="20"/>
          </w:rPr>
          <w:id w:val="547184693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D8622A" w:rsidRPr="00CC28FE" w:rsidRDefault="00D8622A" w:rsidP="00A226CC">
            <w:pPr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22A" w:rsidRDefault="00D8622A" w:rsidP="00276BE0">
    <w:pPr>
      <w:pStyle w:val="Stopka"/>
    </w:pPr>
  </w:p>
  <w:p w:rsidR="00D8622A" w:rsidRPr="00C454E6" w:rsidRDefault="00D8622A" w:rsidP="00276BE0">
    <w:pPr>
      <w:pStyle w:val="Stopka"/>
      <w:pBdr>
        <w:top w:val="single" w:sz="4" w:space="1" w:color="auto"/>
      </w:pBdr>
      <w:jc w:val="center"/>
      <w:rPr>
        <w:lang w:val="pl-PL"/>
      </w:rPr>
    </w:pPr>
    <w:r w:rsidRPr="00C454E6">
      <w:rPr>
        <w:lang w:val="pl-PL"/>
      </w:rPr>
      <w:t>ul. Wojciecha z Brudzewa 12a, pok. 28</w:t>
    </w:r>
  </w:p>
  <w:p w:rsidR="00D8622A" w:rsidRPr="00276BE0" w:rsidRDefault="00D8622A" w:rsidP="00276BE0">
    <w:pPr>
      <w:pStyle w:val="Stopka"/>
    </w:pPr>
    <w:r w:rsidRPr="00C454E6">
      <w:rPr>
        <w:lang w:val="pl-PL"/>
      </w:rPr>
      <w:tab/>
    </w:r>
    <w:r>
      <w:t xml:space="preserve">51-601 </w:t>
    </w:r>
    <w:proofErr w:type="spellStart"/>
    <w:r>
      <w:t>Wrocław</w:t>
    </w:r>
    <w:proofErr w:type="spellEnd"/>
    <w:sdt>
      <w:sdtPr>
        <w:id w:val="191922672"/>
        <w:docPartObj>
          <w:docPartGallery w:val="Page Numbers (Bottom of Page)"/>
          <w:docPartUnique/>
        </w:docPartObj>
      </w:sdtPr>
      <w:sdtContent>
        <w:sdt>
          <w:sdtPr>
            <w:id w:val="810570653"/>
            <w:docPartObj>
              <w:docPartGallery w:val="Page Numbers (Top of Page)"/>
              <w:docPartUnique/>
            </w:docPartObj>
          </w:sdtPr>
          <w:sdtContent>
            <w:r>
              <w:tab/>
            </w:r>
            <w:proofErr w:type="spellStart"/>
            <w:r>
              <w:t>Strona</w:t>
            </w:r>
            <w:proofErr w:type="spellEnd"/>
            <w: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BD2983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BD2983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D7B" w:rsidRDefault="00D04D7B" w:rsidP="00D24ED3">
      <w:r>
        <w:separator/>
      </w:r>
    </w:p>
  </w:footnote>
  <w:footnote w:type="continuationSeparator" w:id="0">
    <w:p w:rsidR="00D04D7B" w:rsidRDefault="00D04D7B" w:rsidP="00D24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22A" w:rsidRDefault="00D8622A" w:rsidP="00ED31D7">
    <w:pPr>
      <w:pStyle w:val="Nagwek"/>
      <w:jc w:val="center"/>
    </w:pPr>
    <w:r>
      <w:rPr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-249555</wp:posOffset>
          </wp:positionV>
          <wp:extent cx="2355215" cy="876300"/>
          <wp:effectExtent l="19050" t="0" r="6985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21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622A" w:rsidRDefault="00D8622A" w:rsidP="00D35E3E">
    <w:pPr>
      <w:pStyle w:val="Nagwek"/>
      <w:ind w:firstLine="3261"/>
      <w:jc w:val="center"/>
      <w:rPr>
        <w:rFonts w:ascii="Constantia" w:hAnsi="Constantia"/>
      </w:rPr>
    </w:pPr>
    <w:r>
      <w:rPr>
        <w:rFonts w:ascii="Constantia" w:hAnsi="Constantia"/>
      </w:rPr>
      <w:t>Klub Sportowy Uniwersytetu Medycznego</w:t>
    </w:r>
  </w:p>
  <w:p w:rsidR="00D8622A" w:rsidRDefault="00D8622A" w:rsidP="00ED31D7">
    <w:pPr>
      <w:pStyle w:val="Nagwek"/>
      <w:jc w:val="center"/>
      <w:rPr>
        <w:rFonts w:ascii="Constantia" w:hAnsi="Constantia"/>
      </w:rPr>
    </w:pPr>
  </w:p>
  <w:p w:rsidR="00D8622A" w:rsidRPr="00ED31D7" w:rsidRDefault="00D8622A" w:rsidP="00ED31D7">
    <w:pPr>
      <w:pStyle w:val="Nagwek"/>
      <w:jc w:val="center"/>
      <w:rPr>
        <w:rFonts w:ascii="Constantia" w:hAnsi="Constant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22A" w:rsidRDefault="00D8622A" w:rsidP="00D35E3E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>
          <wp:extent cx="3276600" cy="1219200"/>
          <wp:effectExtent l="1905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622A" w:rsidRDefault="00D8622A" w:rsidP="00D35E3E">
    <w:pPr>
      <w:pStyle w:val="Nagwek"/>
      <w:jc w:val="center"/>
      <w:rPr>
        <w:rFonts w:ascii="Constantia" w:hAnsi="Constantia"/>
      </w:rPr>
    </w:pPr>
    <w:r>
      <w:rPr>
        <w:rFonts w:ascii="Constantia" w:hAnsi="Constantia"/>
      </w:rPr>
      <w:t>Klub Sportowy Uniwersytetu Medycznego</w:t>
    </w:r>
  </w:p>
  <w:p w:rsidR="00D8622A" w:rsidRDefault="00D8622A" w:rsidP="00D35E3E">
    <w:pPr>
      <w:pStyle w:val="Nagwek"/>
      <w:jc w:val="center"/>
      <w:rPr>
        <w:rFonts w:ascii="Constantia" w:hAnsi="Constantia"/>
      </w:rPr>
    </w:pPr>
  </w:p>
  <w:p w:rsidR="00D8622A" w:rsidRPr="00D35E3E" w:rsidRDefault="00D8622A" w:rsidP="00D35E3E">
    <w:pPr>
      <w:pStyle w:val="Nagwek"/>
      <w:jc w:val="center"/>
      <w:rPr>
        <w:rFonts w:ascii="Constantia" w:hAnsi="Constant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1A84"/>
    <w:multiLevelType w:val="multilevel"/>
    <w:tmpl w:val="DE367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07B71"/>
    <w:multiLevelType w:val="multilevel"/>
    <w:tmpl w:val="04A477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E6A8C"/>
    <w:multiLevelType w:val="hybridMultilevel"/>
    <w:tmpl w:val="7794E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A261F"/>
    <w:multiLevelType w:val="hybridMultilevel"/>
    <w:tmpl w:val="C71CF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75DEF"/>
    <w:multiLevelType w:val="hybridMultilevel"/>
    <w:tmpl w:val="DB828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37D2D"/>
    <w:multiLevelType w:val="multilevel"/>
    <w:tmpl w:val="CFE4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B30430"/>
    <w:multiLevelType w:val="hybridMultilevel"/>
    <w:tmpl w:val="C2CED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A7E6B"/>
    <w:multiLevelType w:val="hybridMultilevel"/>
    <w:tmpl w:val="812E3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15016"/>
    <w:multiLevelType w:val="hybridMultilevel"/>
    <w:tmpl w:val="535A2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4627"/>
    <w:rsid w:val="000F7033"/>
    <w:rsid w:val="00114F02"/>
    <w:rsid w:val="00173DFF"/>
    <w:rsid w:val="00190A50"/>
    <w:rsid w:val="001926B9"/>
    <w:rsid w:val="001E5C57"/>
    <w:rsid w:val="00272A0C"/>
    <w:rsid w:val="00276BE0"/>
    <w:rsid w:val="002A27EF"/>
    <w:rsid w:val="00324059"/>
    <w:rsid w:val="00335337"/>
    <w:rsid w:val="0047025C"/>
    <w:rsid w:val="00492B55"/>
    <w:rsid w:val="004C3E38"/>
    <w:rsid w:val="005272BE"/>
    <w:rsid w:val="00550C40"/>
    <w:rsid w:val="00597F79"/>
    <w:rsid w:val="005D277D"/>
    <w:rsid w:val="006D2F8E"/>
    <w:rsid w:val="006D5B1F"/>
    <w:rsid w:val="006E72A1"/>
    <w:rsid w:val="007337FD"/>
    <w:rsid w:val="00793248"/>
    <w:rsid w:val="007C1FB4"/>
    <w:rsid w:val="007E3FD1"/>
    <w:rsid w:val="008A1A9A"/>
    <w:rsid w:val="009868FB"/>
    <w:rsid w:val="009C4627"/>
    <w:rsid w:val="009D52F2"/>
    <w:rsid w:val="009D707C"/>
    <w:rsid w:val="00A226CC"/>
    <w:rsid w:val="00A6472F"/>
    <w:rsid w:val="00A73D83"/>
    <w:rsid w:val="00B11600"/>
    <w:rsid w:val="00BD2983"/>
    <w:rsid w:val="00C23D4B"/>
    <w:rsid w:val="00C367E9"/>
    <w:rsid w:val="00C454E6"/>
    <w:rsid w:val="00C7269E"/>
    <w:rsid w:val="00CA141C"/>
    <w:rsid w:val="00CC28FE"/>
    <w:rsid w:val="00CD0DD9"/>
    <w:rsid w:val="00D04D7B"/>
    <w:rsid w:val="00D24ED3"/>
    <w:rsid w:val="00D35E3E"/>
    <w:rsid w:val="00D754BF"/>
    <w:rsid w:val="00D8622A"/>
    <w:rsid w:val="00DA1871"/>
    <w:rsid w:val="00DB4869"/>
    <w:rsid w:val="00DE0101"/>
    <w:rsid w:val="00E27B48"/>
    <w:rsid w:val="00E41263"/>
    <w:rsid w:val="00E55C57"/>
    <w:rsid w:val="00E90B1B"/>
    <w:rsid w:val="00EC28DB"/>
    <w:rsid w:val="00ED31D7"/>
    <w:rsid w:val="00EE2D89"/>
    <w:rsid w:val="00F00930"/>
    <w:rsid w:val="00F84569"/>
    <w:rsid w:val="00F87081"/>
    <w:rsid w:val="00F8732E"/>
    <w:rsid w:val="00FB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4E6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54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54E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54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54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54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54E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54E6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54E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54E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4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24E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4ED3"/>
  </w:style>
  <w:style w:type="paragraph" w:styleId="Stopka">
    <w:name w:val="footer"/>
    <w:basedOn w:val="Normalny"/>
    <w:link w:val="StopkaZnak"/>
    <w:uiPriority w:val="99"/>
    <w:unhideWhenUsed/>
    <w:rsid w:val="00D24E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ED3"/>
  </w:style>
  <w:style w:type="paragraph" w:styleId="Tekstdymka">
    <w:name w:val="Balloon Text"/>
    <w:basedOn w:val="Normalny"/>
    <w:link w:val="TekstdymkaZnak"/>
    <w:uiPriority w:val="99"/>
    <w:semiHidden/>
    <w:unhideWhenUsed/>
    <w:rsid w:val="00ED31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1D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454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454E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454E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454E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454E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54E6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54E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54E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54E6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C454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C454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54E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C454E6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454E6"/>
    <w:rPr>
      <w:b/>
      <w:bCs/>
    </w:rPr>
  </w:style>
  <w:style w:type="character" w:styleId="Uwydatnienie">
    <w:name w:val="Emphasis"/>
    <w:basedOn w:val="Domylnaczcionkaakapitu"/>
    <w:uiPriority w:val="20"/>
    <w:qFormat/>
    <w:rsid w:val="00C454E6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C454E6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C454E6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C454E6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54E6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54E6"/>
    <w:rPr>
      <w:b/>
      <w:i/>
      <w:sz w:val="24"/>
    </w:rPr>
  </w:style>
  <w:style w:type="character" w:styleId="Wyrnieniedelikatne">
    <w:name w:val="Subtle Emphasis"/>
    <w:uiPriority w:val="19"/>
    <w:qFormat/>
    <w:rsid w:val="00C454E6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C454E6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C454E6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C454E6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C454E6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454E6"/>
    <w:pPr>
      <w:outlineLvl w:val="9"/>
    </w:pPr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A73D83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aaMedycyna\KSUM\wniosek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 SZABLON</Template>
  <TotalTime>8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2017-11-03T08:38:00Z</cp:lastPrinted>
  <dcterms:created xsi:type="dcterms:W3CDTF">2017-11-03T08:20:00Z</dcterms:created>
  <dcterms:modified xsi:type="dcterms:W3CDTF">2017-11-08T23:03:00Z</dcterms:modified>
</cp:coreProperties>
</file>